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Customer interview script (stage 1)</w:t>
      </w:r>
    </w:p>
    <w:p>
      <w:r>
        <w:t>Read this aloud before each interview. Startup Indus template. A starting point; adapt it to your case. Not legal or tax advice.</w:t>
      </w:r>
    </w:p>
    <w:p>
      <w:pPr>
        <w:pStyle w:val="Heading2"/>
      </w:pPr>
      <w:r>
        <w:t>Ask about the last time</w:t>
      </w:r>
    </w:p>
    <w:p>
      <w:pPr>
        <w:pStyle w:val="ListNumber"/>
      </w:pPr>
      <w:r>
        <w:t>Tell me about the last time you had this problem.</w:t>
      </w:r>
    </w:p>
    <w:p>
      <w:pPr>
        <w:pStyle w:val="ListNumber"/>
      </w:pPr>
      <w:r>
        <w:t>What did you do about it?</w:t>
      </w:r>
    </w:p>
    <w:p>
      <w:pPr>
        <w:pStyle w:val="ListNumber"/>
      </w:pPr>
      <w:r>
        <w:t>What did you pay?</w:t>
      </w:r>
    </w:p>
    <w:p>
      <w:pPr>
        <w:pStyle w:val="Heading2"/>
      </w:pPr>
      <w:r>
        <w:t>Never</w:t>
      </w:r>
    </w:p>
    <w:p>
      <w:pPr>
        <w:pStyle w:val="ListBullet"/>
      </w:pPr>
      <w:r>
        <w:t>Never pitch during the interview.</w:t>
      </w:r>
    </w:p>
    <w:p>
      <w:pPr>
        <w:pStyle w:val="ListBullet"/>
      </w:pPr>
      <w:r>
        <w:t>Never ask "would you buy this?"</w:t>
      </w:r>
    </w:p>
    <w:p>
      <w:pPr>
        <w:pStyle w:val="Heading2"/>
      </w:pPr>
      <w:r>
        <w:t>Afterwards</w:t>
      </w:r>
    </w:p>
    <w:p>
      <w:r>
        <w:t>Count commitments (time, money, an introduction), not compliments.</w:t>
      </w:r>
    </w:p>
    <w:p>
      <w:pPr>
        <w:pStyle w:val="Heading2"/>
      </w:pPr>
      <w:r>
        <w:t>Proof-file note (one per interview)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Date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Person (role, not personal details you don't need)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The last time they had the problem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What they did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What they paid (past spending)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Commitments: time, money, an introduction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Compliments heard (do not count these)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Next step</w:t>
            </w:r>
          </w:p>
        </w:tc>
        <w:tc>
          <w:tcPr>
            <w:tcW w:type="dxa" w:w="4320"/>
          </w:tcPr>
          <w:p/>
        </w:tc>
      </w:tr>
    </w:tbl>
    <w:p/>
    <w:p>
      <w:r>
        <w:t>Stage 1's proof file is 15 dated notes in this format, each with the person's past spending. The gate passes only if they show a problem people already spend 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